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DB" w:rsidRDefault="005807DB" w:rsidP="005807DB">
      <w:pPr>
        <w:rPr>
          <w:rFonts w:ascii="仿宋" w:hAnsi="仿宋" w:cs="仿宋"/>
        </w:rPr>
      </w:pPr>
      <w:bookmarkStart w:id="0" w:name="_Toc14509_WPSOffice_Level2"/>
      <w:r>
        <w:rPr>
          <w:rFonts w:ascii="仿宋" w:hAnsi="仿宋" w:cs="仿宋" w:hint="eastAsia"/>
        </w:rPr>
        <w:t>附件 2：</w:t>
      </w:r>
      <w:bookmarkEnd w:id="0"/>
    </w:p>
    <w:p w:rsidR="005807DB" w:rsidRDefault="005807DB" w:rsidP="005807DB">
      <w:pPr>
        <w:rPr>
          <w:rFonts w:ascii="仿宋" w:hAnsi="仿宋" w:cs="仿宋"/>
        </w:rPr>
      </w:pPr>
    </w:p>
    <w:p w:rsidR="005807DB" w:rsidRDefault="005807DB" w:rsidP="005807DB">
      <w:pPr>
        <w:ind w:left="1920"/>
        <w:rPr>
          <w:rFonts w:ascii="仿宋" w:hAnsi="仿宋" w:cs="仿宋"/>
        </w:rPr>
      </w:pPr>
      <w:r>
        <w:rPr>
          <w:rFonts w:ascii="仿宋" w:hAnsi="仿宋" w:cs="仿宋" w:hint="eastAsia"/>
        </w:rPr>
        <w:t>山东传媒职业学院学生缺勤统计表</w:t>
      </w:r>
    </w:p>
    <w:p w:rsidR="005807DB" w:rsidRDefault="005807DB" w:rsidP="005807DB">
      <w:pPr>
        <w:rPr>
          <w:rFonts w:ascii="仿宋" w:hAnsi="仿宋" w:cs="仿宋"/>
        </w:rPr>
      </w:pPr>
    </w:p>
    <w:tbl>
      <w:tblPr>
        <w:tblpPr w:leftFromText="180" w:rightFromText="180" w:vertAnchor="text" w:tblpY="1"/>
        <w:tblOverlap w:val="never"/>
        <w:tblW w:w="88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0"/>
        <w:gridCol w:w="720"/>
        <w:gridCol w:w="560"/>
        <w:gridCol w:w="400"/>
        <w:gridCol w:w="480"/>
        <w:gridCol w:w="1000"/>
        <w:gridCol w:w="1060"/>
        <w:gridCol w:w="340"/>
        <w:gridCol w:w="560"/>
        <w:gridCol w:w="160"/>
        <w:gridCol w:w="1060"/>
        <w:gridCol w:w="140"/>
        <w:gridCol w:w="920"/>
        <w:gridCol w:w="1040"/>
        <w:gridCol w:w="30"/>
      </w:tblGrid>
      <w:tr w:rsidR="005807DB" w:rsidTr="00CF0907">
        <w:trPr>
          <w:trHeight w:val="274"/>
        </w:trPr>
        <w:tc>
          <w:tcPr>
            <w:tcW w:w="3520" w:type="dxa"/>
            <w:gridSpan w:val="7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____  _ __系 ____ ___班级</w:t>
            </w:r>
          </w:p>
        </w:tc>
        <w:tc>
          <w:tcPr>
            <w:tcW w:w="1060" w:type="dxa"/>
            <w:vAlign w:val="bottom"/>
          </w:tcPr>
          <w:p w:rsidR="005807DB" w:rsidRDefault="005807DB" w:rsidP="00CF0907">
            <w:pPr>
              <w:ind w:left="32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w w:val="97"/>
              </w:rPr>
              <w:t>月份：</w:t>
            </w:r>
          </w:p>
        </w:tc>
        <w:tc>
          <w:tcPr>
            <w:tcW w:w="34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5807DB" w:rsidRDefault="005807DB" w:rsidP="00CF0907">
            <w:pPr>
              <w:ind w:right="80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w w:val="99"/>
              </w:rPr>
              <w:t>填表日期：</w:t>
            </w:r>
          </w:p>
        </w:tc>
        <w:tc>
          <w:tcPr>
            <w:tcW w:w="920" w:type="dxa"/>
            <w:vAlign w:val="bottom"/>
          </w:tcPr>
          <w:p w:rsidR="005807DB" w:rsidRDefault="005807DB" w:rsidP="00CF0907">
            <w:pPr>
              <w:ind w:left="12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年  月</w:t>
            </w:r>
          </w:p>
        </w:tc>
        <w:tc>
          <w:tcPr>
            <w:tcW w:w="1040" w:type="dxa"/>
            <w:vAlign w:val="bottom"/>
          </w:tcPr>
          <w:p w:rsidR="005807DB" w:rsidRDefault="005807DB" w:rsidP="00CF0907">
            <w:pPr>
              <w:ind w:left="16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日</w:t>
            </w: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54"/>
        </w:trPr>
        <w:tc>
          <w:tcPr>
            <w:tcW w:w="28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345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ind w:left="36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姓名</w:t>
            </w:r>
          </w:p>
        </w:tc>
        <w:tc>
          <w:tcPr>
            <w:tcW w:w="40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ind w:left="28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学号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w w:val="99"/>
              </w:rPr>
              <w:t>病假</w:t>
            </w:r>
          </w:p>
        </w:tc>
        <w:tc>
          <w:tcPr>
            <w:tcW w:w="900" w:type="dxa"/>
            <w:gridSpan w:val="2"/>
            <w:vAlign w:val="bottom"/>
          </w:tcPr>
          <w:p w:rsidR="005807DB" w:rsidRDefault="005807DB" w:rsidP="00CF0907"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w w:val="99"/>
              </w:rPr>
              <w:t>事假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w w:val="99"/>
              </w:rPr>
              <w:t>迟到</w:t>
            </w:r>
          </w:p>
        </w:tc>
        <w:tc>
          <w:tcPr>
            <w:tcW w:w="14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ind w:left="12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早退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w w:val="99"/>
              </w:rPr>
              <w:t>旷课</w:t>
            </w: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235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w w:val="99"/>
              </w:rPr>
              <w:t>学时数</w:t>
            </w:r>
          </w:p>
        </w:tc>
        <w:tc>
          <w:tcPr>
            <w:tcW w:w="900" w:type="dxa"/>
            <w:gridSpan w:val="2"/>
            <w:vMerge w:val="restart"/>
            <w:vAlign w:val="bottom"/>
          </w:tcPr>
          <w:p w:rsidR="005807DB" w:rsidRDefault="005807DB" w:rsidP="00CF0907"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w w:val="99"/>
              </w:rPr>
              <w:t>学时数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w w:val="99"/>
              </w:rPr>
              <w:t>次数</w:t>
            </w:r>
          </w:p>
        </w:tc>
        <w:tc>
          <w:tcPr>
            <w:tcW w:w="14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ind w:left="120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次数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w w:val="99"/>
              </w:rPr>
              <w:t>学时数</w:t>
            </w: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235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00" w:type="dxa"/>
            <w:gridSpan w:val="2"/>
            <w:vMerge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111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  <w:tr w:rsidR="005807DB" w:rsidTr="00CF0907">
        <w:trPr>
          <w:trHeight w:val="458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  <w:tc>
          <w:tcPr>
            <w:tcW w:w="30" w:type="dxa"/>
            <w:vAlign w:val="bottom"/>
          </w:tcPr>
          <w:p w:rsidR="005807DB" w:rsidRDefault="005807DB" w:rsidP="00CF0907">
            <w:pPr>
              <w:rPr>
                <w:rFonts w:ascii="仿宋" w:hAnsi="仿宋" w:cs="仿宋"/>
              </w:rPr>
            </w:pPr>
          </w:p>
        </w:tc>
      </w:tr>
    </w:tbl>
    <w:p w:rsidR="005807DB" w:rsidRDefault="005807DB" w:rsidP="005807DB">
      <w:pPr>
        <w:rPr>
          <w:rFonts w:ascii="仿宋" w:hAnsi="仿宋" w:cs="仿宋"/>
        </w:rPr>
      </w:pPr>
    </w:p>
    <w:p w:rsidR="005807DB" w:rsidRDefault="005807DB" w:rsidP="005807DB">
      <w:pPr>
        <w:tabs>
          <w:tab w:val="left" w:pos="5380"/>
        </w:tabs>
        <w:ind w:left="960"/>
        <w:rPr>
          <w:rFonts w:ascii="仿宋" w:hAnsi="仿宋" w:cs="仿宋"/>
        </w:rPr>
      </w:pPr>
      <w:r>
        <w:rPr>
          <w:rFonts w:ascii="仿宋" w:hAnsi="仿宋" w:cs="仿宋" w:hint="eastAsia"/>
        </w:rPr>
        <w:t>填表人签字：</w:t>
      </w:r>
      <w:r>
        <w:rPr>
          <w:rFonts w:ascii="仿宋" w:hAnsi="仿宋" w:cs="仿宋" w:hint="eastAsia"/>
        </w:rPr>
        <w:tab/>
        <w:t>辅导员签字：</w:t>
      </w:r>
    </w:p>
    <w:p w:rsidR="005807DB" w:rsidRDefault="005807DB" w:rsidP="005807DB"/>
    <w:p w:rsidR="008D415D" w:rsidRPr="005807DB" w:rsidRDefault="008D415D">
      <w:bookmarkStart w:id="1" w:name="_GoBack"/>
      <w:bookmarkEnd w:id="1"/>
    </w:p>
    <w:sectPr w:rsidR="008D415D" w:rsidRPr="00580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DB"/>
    <w:rsid w:val="00146EAC"/>
    <w:rsid w:val="00394A4B"/>
    <w:rsid w:val="005073B1"/>
    <w:rsid w:val="005271F4"/>
    <w:rsid w:val="005807DB"/>
    <w:rsid w:val="007821AA"/>
    <w:rsid w:val="00845FA8"/>
    <w:rsid w:val="008D415D"/>
    <w:rsid w:val="00A330BF"/>
    <w:rsid w:val="00BC2912"/>
    <w:rsid w:val="00D33504"/>
    <w:rsid w:val="00D44BD5"/>
    <w:rsid w:val="00E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DB"/>
    <w:pPr>
      <w:widowControl w:val="0"/>
      <w:spacing w:line="500" w:lineRule="exact"/>
      <w:jc w:val="both"/>
    </w:pPr>
    <w:rPr>
      <w:rFonts w:eastAsia="仿宋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D33504"/>
    <w:pPr>
      <w:keepNext/>
      <w:keepLines/>
      <w:pBdr>
        <w:bottom w:val="single" w:sz="8" w:space="0" w:color="DBE5F1" w:themeColor="accent1" w:themeTint="33"/>
      </w:pBdr>
      <w:spacing w:after="200" w:line="300" w:lineRule="auto"/>
      <w:jc w:val="center"/>
      <w:outlineLvl w:val="0"/>
    </w:pPr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D33504"/>
    <w:pPr>
      <w:keepNext/>
      <w:keepLines/>
      <w:spacing w:before="120" w:after="120"/>
      <w:outlineLvl w:val="1"/>
    </w:pPr>
    <w:rPr>
      <w:rFonts w:eastAsia="黑体"/>
      <w:bCs/>
      <w:kern w:val="0"/>
      <w:sz w:val="28"/>
      <w:szCs w:val="26"/>
      <w:lang w:eastAsia="ja-JP"/>
    </w:rPr>
  </w:style>
  <w:style w:type="paragraph" w:styleId="3">
    <w:name w:val="heading 3"/>
    <w:aliases w:val="标题 3 标题样式三"/>
    <w:basedOn w:val="a"/>
    <w:next w:val="a"/>
    <w:link w:val="3Char"/>
    <w:uiPriority w:val="9"/>
    <w:semiHidden/>
    <w:unhideWhenUsed/>
    <w:qFormat/>
    <w:rsid w:val="00D33504"/>
    <w:pPr>
      <w:keepNext/>
      <w:keepLines/>
      <w:spacing w:before="260" w:after="260" w:line="416" w:lineRule="auto"/>
      <w:outlineLvl w:val="2"/>
    </w:pPr>
    <w:rPr>
      <w:rFonts w:eastAsia="宋体"/>
      <w:b/>
      <w:bCs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D33504"/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D33504"/>
    <w:rPr>
      <w:rFonts w:eastAsia="黑体"/>
      <w:bCs/>
      <w:kern w:val="0"/>
      <w:sz w:val="28"/>
      <w:szCs w:val="26"/>
      <w:lang w:eastAsia="ja-JP"/>
    </w:rPr>
  </w:style>
  <w:style w:type="paragraph" w:styleId="a3">
    <w:name w:val="List Paragraph"/>
    <w:basedOn w:val="a"/>
    <w:uiPriority w:val="34"/>
    <w:qFormat/>
    <w:rsid w:val="00D33504"/>
    <w:pPr>
      <w:spacing w:line="240" w:lineRule="auto"/>
      <w:ind w:firstLineChars="200" w:firstLine="420"/>
    </w:pPr>
    <w:rPr>
      <w:rFonts w:eastAsiaTheme="minorEastAsia"/>
      <w:sz w:val="21"/>
      <w:szCs w:val="21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jc w:val="left"/>
    </w:pPr>
    <w:rPr>
      <w:rFonts w:eastAsiaTheme="minorEastAsia"/>
      <w:kern w:val="0"/>
      <w:sz w:val="22"/>
      <w:szCs w:val="21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220"/>
      <w:jc w:val="left"/>
    </w:pPr>
    <w:rPr>
      <w:rFonts w:eastAsiaTheme="minorEastAsia"/>
      <w:kern w:val="0"/>
      <w:sz w:val="22"/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D33504"/>
    <w:pPr>
      <w:pBdr>
        <w:bottom w:val="none" w:sz="0" w:space="0" w:color="auto"/>
      </w:pBdr>
      <w:spacing w:before="480" w:after="0" w:line="276" w:lineRule="auto"/>
      <w:outlineLvl w:val="9"/>
    </w:pPr>
    <w:rPr>
      <w:rFonts w:eastAsiaTheme="majorEastAsia"/>
      <w:b/>
      <w:bCs/>
      <w:color w:val="365F91" w:themeColor="accent1" w:themeShade="BF"/>
      <w:sz w:val="28"/>
      <w:szCs w:val="28"/>
      <w:lang w:eastAsia="zh-CN"/>
    </w:rPr>
  </w:style>
  <w:style w:type="paragraph" w:styleId="a4">
    <w:name w:val="Balloon Text"/>
    <w:basedOn w:val="a"/>
    <w:link w:val="Char"/>
    <w:uiPriority w:val="99"/>
    <w:semiHidden/>
    <w:unhideWhenUsed/>
    <w:rsid w:val="00D33504"/>
    <w:pPr>
      <w:spacing w:line="240" w:lineRule="auto"/>
    </w:pPr>
    <w:rPr>
      <w:rFonts w:eastAsiaTheme="minorEastAsia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33504"/>
    <w:rPr>
      <w:sz w:val="18"/>
      <w:szCs w:val="18"/>
    </w:rPr>
  </w:style>
  <w:style w:type="character" w:customStyle="1" w:styleId="3Char">
    <w:name w:val="标题 3 Char"/>
    <w:aliases w:val="标题 3 标题样式三 Char"/>
    <w:basedOn w:val="a0"/>
    <w:link w:val="3"/>
    <w:uiPriority w:val="9"/>
    <w:semiHidden/>
    <w:rsid w:val="00D33504"/>
    <w:rPr>
      <w:rFonts w:eastAsia="宋体"/>
      <w:b/>
      <w:bCs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DB"/>
    <w:pPr>
      <w:widowControl w:val="0"/>
      <w:spacing w:line="500" w:lineRule="exact"/>
      <w:jc w:val="both"/>
    </w:pPr>
    <w:rPr>
      <w:rFonts w:eastAsia="仿宋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D33504"/>
    <w:pPr>
      <w:keepNext/>
      <w:keepLines/>
      <w:pBdr>
        <w:bottom w:val="single" w:sz="8" w:space="0" w:color="DBE5F1" w:themeColor="accent1" w:themeTint="33"/>
      </w:pBdr>
      <w:spacing w:after="200" w:line="300" w:lineRule="auto"/>
      <w:jc w:val="center"/>
      <w:outlineLvl w:val="0"/>
    </w:pPr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D33504"/>
    <w:pPr>
      <w:keepNext/>
      <w:keepLines/>
      <w:spacing w:before="120" w:after="120"/>
      <w:outlineLvl w:val="1"/>
    </w:pPr>
    <w:rPr>
      <w:rFonts w:eastAsia="黑体"/>
      <w:bCs/>
      <w:kern w:val="0"/>
      <w:sz w:val="28"/>
      <w:szCs w:val="26"/>
      <w:lang w:eastAsia="ja-JP"/>
    </w:rPr>
  </w:style>
  <w:style w:type="paragraph" w:styleId="3">
    <w:name w:val="heading 3"/>
    <w:aliases w:val="标题 3 标题样式三"/>
    <w:basedOn w:val="a"/>
    <w:next w:val="a"/>
    <w:link w:val="3Char"/>
    <w:uiPriority w:val="9"/>
    <w:semiHidden/>
    <w:unhideWhenUsed/>
    <w:qFormat/>
    <w:rsid w:val="00D33504"/>
    <w:pPr>
      <w:keepNext/>
      <w:keepLines/>
      <w:spacing w:before="260" w:after="260" w:line="416" w:lineRule="auto"/>
      <w:outlineLvl w:val="2"/>
    </w:pPr>
    <w:rPr>
      <w:rFonts w:eastAsia="宋体"/>
      <w:b/>
      <w:bCs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D33504"/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D33504"/>
    <w:rPr>
      <w:rFonts w:eastAsia="黑体"/>
      <w:bCs/>
      <w:kern w:val="0"/>
      <w:sz w:val="28"/>
      <w:szCs w:val="26"/>
      <w:lang w:eastAsia="ja-JP"/>
    </w:rPr>
  </w:style>
  <w:style w:type="paragraph" w:styleId="a3">
    <w:name w:val="List Paragraph"/>
    <w:basedOn w:val="a"/>
    <w:uiPriority w:val="34"/>
    <w:qFormat/>
    <w:rsid w:val="00D33504"/>
    <w:pPr>
      <w:spacing w:line="240" w:lineRule="auto"/>
      <w:ind w:firstLineChars="200" w:firstLine="420"/>
    </w:pPr>
    <w:rPr>
      <w:rFonts w:eastAsiaTheme="minorEastAsia"/>
      <w:sz w:val="21"/>
      <w:szCs w:val="21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jc w:val="left"/>
    </w:pPr>
    <w:rPr>
      <w:rFonts w:eastAsiaTheme="minorEastAsia"/>
      <w:kern w:val="0"/>
      <w:sz w:val="22"/>
      <w:szCs w:val="21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220"/>
      <w:jc w:val="left"/>
    </w:pPr>
    <w:rPr>
      <w:rFonts w:eastAsiaTheme="minorEastAsia"/>
      <w:kern w:val="0"/>
      <w:sz w:val="22"/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D33504"/>
    <w:pPr>
      <w:pBdr>
        <w:bottom w:val="none" w:sz="0" w:space="0" w:color="auto"/>
      </w:pBdr>
      <w:spacing w:before="480" w:after="0" w:line="276" w:lineRule="auto"/>
      <w:outlineLvl w:val="9"/>
    </w:pPr>
    <w:rPr>
      <w:rFonts w:eastAsiaTheme="majorEastAsia"/>
      <w:b/>
      <w:bCs/>
      <w:color w:val="365F91" w:themeColor="accent1" w:themeShade="BF"/>
      <w:sz w:val="28"/>
      <w:szCs w:val="28"/>
      <w:lang w:eastAsia="zh-CN"/>
    </w:rPr>
  </w:style>
  <w:style w:type="paragraph" w:styleId="a4">
    <w:name w:val="Balloon Text"/>
    <w:basedOn w:val="a"/>
    <w:link w:val="Char"/>
    <w:uiPriority w:val="99"/>
    <w:semiHidden/>
    <w:unhideWhenUsed/>
    <w:rsid w:val="00D33504"/>
    <w:pPr>
      <w:spacing w:line="240" w:lineRule="auto"/>
    </w:pPr>
    <w:rPr>
      <w:rFonts w:eastAsiaTheme="minorEastAsia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33504"/>
    <w:rPr>
      <w:sz w:val="18"/>
      <w:szCs w:val="18"/>
    </w:rPr>
  </w:style>
  <w:style w:type="character" w:customStyle="1" w:styleId="3Char">
    <w:name w:val="标题 3 Char"/>
    <w:aliases w:val="标题 3 标题样式三 Char"/>
    <w:basedOn w:val="a0"/>
    <w:link w:val="3"/>
    <w:uiPriority w:val="9"/>
    <w:semiHidden/>
    <w:rsid w:val="00D33504"/>
    <w:rPr>
      <w:rFonts w:eastAsia="宋体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2019-08-06T03:10:00Z</dcterms:created>
  <dcterms:modified xsi:type="dcterms:W3CDTF">2019-08-06T03:11:00Z</dcterms:modified>
</cp:coreProperties>
</file>