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6C66A">
      <w:pPr>
        <w:spacing w:line="560" w:lineRule="exact"/>
        <w:jc w:val="center"/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</w:pPr>
    </w:p>
    <w:p w14:paraId="751E98A2">
      <w:pPr>
        <w:spacing w:line="560" w:lineRule="exact"/>
        <w:jc w:val="center"/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</w:pPr>
    </w:p>
    <w:p w14:paraId="1DEDC098">
      <w:pPr>
        <w:spacing w:line="560" w:lineRule="exact"/>
        <w:jc w:val="center"/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临沂会宝岭铁矿有限公司</w:t>
      </w:r>
    </w:p>
    <w:p w14:paraId="5CD76C1C">
      <w:pPr>
        <w:spacing w:line="560" w:lineRule="exact"/>
        <w:jc w:val="center"/>
        <w:rPr>
          <w:rFonts w:hint="eastAsia" w:ascii="方正小标宋简体" w:eastAsia="方正小标宋简体"/>
          <w:kern w:val="32"/>
          <w:sz w:val="44"/>
          <w:szCs w:val="44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202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kern w:val="32"/>
          <w:sz w:val="44"/>
          <w:szCs w:val="44"/>
        </w:rPr>
        <w:t>年度财务预算和202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kern w:val="32"/>
          <w:sz w:val="44"/>
          <w:szCs w:val="44"/>
        </w:rPr>
        <w:t>年度财务决算</w:t>
      </w:r>
    </w:p>
    <w:p w14:paraId="6127D58F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信息公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开</w:t>
      </w:r>
    </w:p>
    <w:p w14:paraId="74B6703E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 w14:paraId="038D7FC8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本公司董事会及全体董事保证本公告内容不存在任何虚假记载、误导性陈述或者重大遗漏，并对其内容的真实性、准确性和完整性承担个别及连带责任。</w:t>
      </w:r>
    </w:p>
    <w:p w14:paraId="603D50DF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一、公司基本情况</w:t>
      </w:r>
    </w:p>
    <w:p w14:paraId="627A171E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1.中文名称：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临沂会宝岭铁矿有限公司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；简称：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会宝岭铁矿</w:t>
      </w:r>
    </w:p>
    <w:p w14:paraId="5F150512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.法定代表人：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刘文华</w:t>
      </w:r>
      <w:bookmarkStart w:id="0" w:name="_GoBack"/>
      <w:bookmarkEnd w:id="0"/>
    </w:p>
    <w:p w14:paraId="3695A0F8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.注册地址：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临沂市兰陵县尚岩镇杨套村</w:t>
      </w:r>
    </w:p>
    <w:p w14:paraId="171FA9E2">
      <w:pPr>
        <w:spacing w:line="5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公司经营范围：</w:t>
      </w:r>
      <w:r>
        <w:rPr>
          <w:rFonts w:ascii="仿宋_GB2312" w:hAnsi="宋体" w:eastAsia="仿宋_GB2312"/>
          <w:sz w:val="32"/>
          <w:szCs w:val="32"/>
        </w:rPr>
        <w:t>许可项目：矿产资源（非煤矿山）开采；货物进出口；技术进出口。（依法须经批准的项目，经相关部门批准后方可开展经营活动，具体经营项目以相关部门批准文件或许可证件为准）一般项目：金属矿石销售；选矿；矿物洗选加工；建筑材料销售；非金属矿及制品销售；非金属矿物制品制造；机械零件、零部件加工；专用设备修理；技术服务、技术开发、技术咨询、技术交流、技术转让、技术推广。（除依法须经批准的项目外，凭营业执照依法自主开展经营活动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2F188BDC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.办公地址：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临沂市兰陵县尚岩镇杨套村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；邮政编码：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277712</w:t>
      </w:r>
    </w:p>
    <w:p w14:paraId="5DDA1104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.电子信箱: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hbltkbgs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@163.com</w:t>
      </w:r>
    </w:p>
    <w:p w14:paraId="1969F6BE">
      <w:pPr>
        <w:spacing w:line="560" w:lineRule="exact"/>
        <w:ind w:firstLine="640" w:firstLineChars="200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.企业统一社会信用代码: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91371324791536644K</w:t>
      </w:r>
    </w:p>
    <w:p w14:paraId="6C05CF98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2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.企业简介：</w:t>
      </w:r>
      <w:r>
        <w:rPr>
          <w:rFonts w:hint="eastAsia" w:ascii="仿宋_GB2312" w:hAnsi="仿宋_GB2312" w:eastAsia="仿宋_GB2312" w:cs="仿宋_GB2312"/>
          <w:color w:val="auto"/>
          <w:sz w:val="32"/>
          <w:szCs w:val="22"/>
          <w:lang w:val="en-US" w:eastAsia="zh-CN"/>
        </w:rPr>
        <w:t>临沂会宝岭铁矿有限公司成立于2006年7月，2014年6月建成投产，隶属山东能源鲁西矿业。会宝岭铁矿蕴含铁矿石资源量1.6亿吨，矿石品位mFe（磁性铁）18.81%，设计采选能力300万吨/年。</w:t>
      </w:r>
    </w:p>
    <w:p w14:paraId="5FC5BF97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/>
        <w:jc w:val="left"/>
        <w:textAlignment w:val="baseline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主要财务预算指标</w:t>
      </w:r>
    </w:p>
    <w:p w14:paraId="0CB1C7E5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/>
        <w:jc w:val="left"/>
        <w:textAlignment w:val="baseline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 w14:paraId="71919641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/>
        <w:jc w:val="left"/>
        <w:textAlignment w:val="baseline"/>
        <w:outlineLvl w:val="9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三、上一年度财务预算执行情况</w:t>
      </w:r>
    </w:p>
    <w:p w14:paraId="5962FB54">
      <w:pPr>
        <w:spacing w:line="560" w:lineRule="exact"/>
        <w:ind w:right="508" w:rightChars="242" w:firstLine="707" w:firstLineChars="221"/>
        <w:jc w:val="both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</w:t>
      </w:r>
    </w:p>
    <w:p w14:paraId="5FFCDCC4">
      <w:pPr>
        <w:spacing w:line="560" w:lineRule="exact"/>
        <w:ind w:right="508" w:rightChars="242" w:firstLine="707" w:firstLineChars="221"/>
        <w:jc w:val="center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711F7AD2">
      <w:pPr>
        <w:spacing w:line="560" w:lineRule="exact"/>
        <w:ind w:right="508" w:rightChars="242" w:firstLine="707" w:firstLineChars="221"/>
        <w:jc w:val="center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5E492032">
      <w:pPr>
        <w:spacing w:line="560" w:lineRule="exact"/>
        <w:ind w:right="508" w:rightChars="242" w:firstLine="707" w:firstLineChars="221"/>
        <w:jc w:val="center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                临沂会宝岭铁矿有限公司</w:t>
      </w:r>
    </w:p>
    <w:p w14:paraId="41FE1DFE">
      <w:pPr>
        <w:pStyle w:val="7"/>
        <w:jc w:val="center"/>
        <w:rPr>
          <w:rFonts w:hint="default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            2025年4月30日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jQ1MTg2NDg3ZmEzYjdkMzRjNDIxM2MxMWJiY2QifQ=="/>
  </w:docVars>
  <w:rsids>
    <w:rsidRoot w:val="624E0F87"/>
    <w:rsid w:val="00102E62"/>
    <w:rsid w:val="001E12B9"/>
    <w:rsid w:val="00224FAA"/>
    <w:rsid w:val="002404A2"/>
    <w:rsid w:val="003654CA"/>
    <w:rsid w:val="00384D55"/>
    <w:rsid w:val="004E4E5F"/>
    <w:rsid w:val="004E6A95"/>
    <w:rsid w:val="004F4D62"/>
    <w:rsid w:val="005B6DC3"/>
    <w:rsid w:val="00605C5B"/>
    <w:rsid w:val="00612C5F"/>
    <w:rsid w:val="00630C4D"/>
    <w:rsid w:val="006D05AB"/>
    <w:rsid w:val="008C7527"/>
    <w:rsid w:val="008F69E1"/>
    <w:rsid w:val="009F557D"/>
    <w:rsid w:val="00A16443"/>
    <w:rsid w:val="00A50406"/>
    <w:rsid w:val="00AF7CA6"/>
    <w:rsid w:val="00C82C36"/>
    <w:rsid w:val="00CE2A71"/>
    <w:rsid w:val="00D12D40"/>
    <w:rsid w:val="00D27238"/>
    <w:rsid w:val="00D51213"/>
    <w:rsid w:val="00E51AC7"/>
    <w:rsid w:val="00EC4F84"/>
    <w:rsid w:val="00F02CB9"/>
    <w:rsid w:val="00F123C3"/>
    <w:rsid w:val="02A07FD8"/>
    <w:rsid w:val="0485309E"/>
    <w:rsid w:val="051B375A"/>
    <w:rsid w:val="058C1C12"/>
    <w:rsid w:val="07CE135A"/>
    <w:rsid w:val="080F08D8"/>
    <w:rsid w:val="09D5345C"/>
    <w:rsid w:val="0E576B35"/>
    <w:rsid w:val="10686DD7"/>
    <w:rsid w:val="1494463F"/>
    <w:rsid w:val="162B5245"/>
    <w:rsid w:val="167A5AB7"/>
    <w:rsid w:val="189C1DF5"/>
    <w:rsid w:val="193A32DB"/>
    <w:rsid w:val="1CB22D5F"/>
    <w:rsid w:val="1F75701B"/>
    <w:rsid w:val="21460F34"/>
    <w:rsid w:val="21A1039B"/>
    <w:rsid w:val="222F1E4B"/>
    <w:rsid w:val="22EC1AEA"/>
    <w:rsid w:val="25331C52"/>
    <w:rsid w:val="27AB3D22"/>
    <w:rsid w:val="2A157B78"/>
    <w:rsid w:val="2AE65071"/>
    <w:rsid w:val="2DB22BC3"/>
    <w:rsid w:val="2F1162FF"/>
    <w:rsid w:val="2FAF1ED5"/>
    <w:rsid w:val="302F1268"/>
    <w:rsid w:val="31166632"/>
    <w:rsid w:val="315076E8"/>
    <w:rsid w:val="32AC3044"/>
    <w:rsid w:val="334252EC"/>
    <w:rsid w:val="334D2131"/>
    <w:rsid w:val="33903F54"/>
    <w:rsid w:val="347B2CCE"/>
    <w:rsid w:val="362E7A13"/>
    <w:rsid w:val="367E2601"/>
    <w:rsid w:val="38244D04"/>
    <w:rsid w:val="39981C2C"/>
    <w:rsid w:val="39CA42F7"/>
    <w:rsid w:val="3A4A73CA"/>
    <w:rsid w:val="3AD44EE6"/>
    <w:rsid w:val="3CFE624A"/>
    <w:rsid w:val="3D9E54FD"/>
    <w:rsid w:val="3E5F0F6A"/>
    <w:rsid w:val="3FFD0A3B"/>
    <w:rsid w:val="41BD66D4"/>
    <w:rsid w:val="435C29DF"/>
    <w:rsid w:val="454A4722"/>
    <w:rsid w:val="47F60B91"/>
    <w:rsid w:val="49325BF9"/>
    <w:rsid w:val="49425710"/>
    <w:rsid w:val="49E05655"/>
    <w:rsid w:val="4A2F2139"/>
    <w:rsid w:val="4BED4059"/>
    <w:rsid w:val="4C8D7FC1"/>
    <w:rsid w:val="4E2626A6"/>
    <w:rsid w:val="4E2B2C17"/>
    <w:rsid w:val="4E6574FC"/>
    <w:rsid w:val="4EFD2805"/>
    <w:rsid w:val="50036373"/>
    <w:rsid w:val="526B217C"/>
    <w:rsid w:val="52932754"/>
    <w:rsid w:val="57FF77B6"/>
    <w:rsid w:val="583A0626"/>
    <w:rsid w:val="58A43CF2"/>
    <w:rsid w:val="5A8B14FE"/>
    <w:rsid w:val="5AF50835"/>
    <w:rsid w:val="5B9C1F99"/>
    <w:rsid w:val="5CA75498"/>
    <w:rsid w:val="61D4263E"/>
    <w:rsid w:val="61ED6709"/>
    <w:rsid w:val="624E0F87"/>
    <w:rsid w:val="63FE11FD"/>
    <w:rsid w:val="66E639AC"/>
    <w:rsid w:val="67580AC9"/>
    <w:rsid w:val="69362744"/>
    <w:rsid w:val="698C05B6"/>
    <w:rsid w:val="6C9E1CD6"/>
    <w:rsid w:val="6CC63ED4"/>
    <w:rsid w:val="6F045092"/>
    <w:rsid w:val="70ED5388"/>
    <w:rsid w:val="730E3D37"/>
    <w:rsid w:val="76547160"/>
    <w:rsid w:val="76946CFC"/>
    <w:rsid w:val="777C610E"/>
    <w:rsid w:val="78CA1CAD"/>
    <w:rsid w:val="7A17211E"/>
    <w:rsid w:val="7A9540A5"/>
    <w:rsid w:val="7CC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b/>
      <w:bCs/>
      <w:sz w:val="36"/>
      <w:szCs w:val="36"/>
    </w:rPr>
  </w:style>
  <w:style w:type="paragraph" w:styleId="3">
    <w:name w:val="toc 7"/>
    <w:basedOn w:val="1"/>
    <w:next w:val="1"/>
    <w:unhideWhenUsed/>
    <w:qFormat/>
    <w:uiPriority w:val="39"/>
  </w:style>
  <w:style w:type="paragraph" w:styleId="4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next w:val="3"/>
    <w:unhideWhenUsed/>
    <w:qFormat/>
    <w:uiPriority w:val="99"/>
    <w:pPr>
      <w:ind w:firstLine="420"/>
    </w:pPr>
  </w:style>
  <w:style w:type="character" w:customStyle="1" w:styleId="10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805</Words>
  <Characters>907</Characters>
  <Lines>2</Lines>
  <Paragraphs>1</Paragraphs>
  <TotalTime>5</TotalTime>
  <ScaleCrop>false</ScaleCrop>
  <LinksUpToDate>false</LinksUpToDate>
  <CharactersWithSpaces>921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2023-02-18T07:40:00Z</dcterms:created>
  <dc:creator>水云轩</dc:creator>
  <cp:lastModifiedBy>*歡*</cp:lastModifiedBy>
  <cp:lastPrinted>2025-06-05T03:04:10Z</cp:lastPrinted>
  <dcterms:modified xsi:type="dcterms:W3CDTF">2025-06-05T03:04:24Z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97C842C3AD59412D95A8A96DF3466E8D</vt:lpwstr>
  </property>
  <property fmtid="{D5CDD505-2E9C-101B-9397-08002B2CF9AE}" pid="4" name="5B77E7CEEC58BC6AFAE8886BEB80DBEB">
    <vt:lpwstr>otCYQxs9Dbw2bUEn/Soxv9pYAoWsCRIsU8+gIbxzzmNcJN13+qHIPyWmbF9hFzPHyi2m8DLwi54E5OVVM5pJ0yGmgAiYTaR6oYUdYZxdjep6I9xviFUFZ9aTScfBW9OGocFFvdK/O/4sOVT0yceqlS8Qadz5TJtQJvKuiOqxAnb9f9CLbLVAHcH7hUzshRaQG1TRAKdVDrgTD9ZNa+eCWFBeVORc1xzCpFGFOQL4GmDpXWE7WP7OFzN5hFK4Wi5</vt:lpwstr>
  </property>
  <property fmtid="{D5CDD505-2E9C-101B-9397-08002B2CF9AE}" pid="5" name="KSOTemplateDocerSaveRecord">
    <vt:lpwstr>eyJoZGlkIjoiYTI4ODRjYWFmNmJhYjFiYmI5YzlhNjNkYWY3OGZhYTgiLCJ1c2VySWQiOiI0NDU2Njk1ODYifQ==</vt:lpwstr>
  </property>
</Properties>
</file>